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74" w:rsidRPr="00D93C74" w:rsidRDefault="00D93C74" w:rsidP="00D93C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Консультация для родителей</w:t>
      </w:r>
    </w:p>
    <w:p w:rsidR="00D93C74" w:rsidRPr="00D93C74" w:rsidRDefault="00D93C74" w:rsidP="00D93C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«Развитие быстроты и ловкости –</w:t>
      </w:r>
    </w:p>
    <w:p w:rsidR="00D93C74" w:rsidRPr="00D93C74" w:rsidRDefault="00D93C74" w:rsidP="00D93C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это компонент умственной деятельности ребенка</w:t>
      </w:r>
    </w:p>
    <w:p w:rsidR="00D93C74" w:rsidRPr="00D93C74" w:rsidRDefault="00D93C74" w:rsidP="00D93C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старшего дошкольного возраста»</w:t>
      </w:r>
    </w:p>
    <w:p w:rsidR="00D93C74" w:rsidRPr="00D93C74" w:rsidRDefault="00D93C74" w:rsidP="00D93C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Современными исследователями доказано, что при сокращении мышц улучшается кровоснабжение мозга. В кору головного мозга поступают также потоки нервных импульсов, поднимающих ее тонус.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Это является важным фактором:</w:t>
      </w:r>
    </w:p>
    <w:p w:rsidR="00D93C74" w:rsidRPr="00D93C74" w:rsidRDefault="00D93C74" w:rsidP="00D93C74">
      <w:pPr>
        <w:numPr>
          <w:ilvl w:val="0"/>
          <w:numId w:val="1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стойкого повышения работоспособности;</w:t>
      </w:r>
    </w:p>
    <w:p w:rsidR="00D93C74" w:rsidRPr="00D93C74" w:rsidRDefault="00D93C74" w:rsidP="00D93C74">
      <w:pPr>
        <w:numPr>
          <w:ilvl w:val="0"/>
          <w:numId w:val="1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созревания и совершенствования всех анализаторных систем,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left="142" w:hanging="72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а иначе </w:t>
      </w:r>
      <w:proofErr w:type="spellStart"/>
      <w:r w:rsidRPr="00D93C74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>сенсорики</w:t>
      </w:r>
      <w:proofErr w:type="spellEnd"/>
      <w:r w:rsidRPr="00D93C74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 xml:space="preserve"> ребенка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– </w:t>
      </w:r>
      <w:r w:rsidRPr="00D93C74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>первой ступени познания окружающего мира.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Анатомическое расположение двигательного анализатора в непосредственной близости с речевой моторной зоной, прямо сказывается на развитии речи, мышления детей. Существенным компонентом умственной деятельности ребенка является развитие быстроты и ловкости.    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>Основным средством развития быстроты и ловкости у детей старшего дошкольного возраста являются физические упражнения.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Физические упражнения способствуют быстрому восстановлению умственной работоспособности, так как концентрированное возбуждение в нервных центрах, связанных с работой мышц, ведет к активному торможению центров, имевших значительную нагрузку в процессе умственной работы.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Систематические физические упражнения активно влияют на совершенствование основных свойств нервной системы: силы, подвижности, уравновешенности.   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Таким образом, создаются возможности для успешного протекания психических процессов. Разнообразие движений, богатство координаций повышают пластичность нервной системы, что обуславливает дальнейшее развитие разных видов деятельности ребенка.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Уровень развития физических качеств определяется успешностью двигательной деятельности детей и способностью к овладению движений, умением целесообразно пользоваться ими в жизни.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 старшем дошкольном возрасте следует приучать детей осмысленно относиться к достижению точности и правильности выполнения движений.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>Одним из средств развития физических качеств являются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</w:t>
      </w:r>
      <w:r w:rsidRPr="00D93C74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>подвижные игры.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Именно игра дает возможность без лишней нагрузки преподать ребенку множество уроков. В процессе игры ребенок запоминает невероятно много и с большим удовольствием. Развивается буквально все познавательные сферы 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lastRenderedPageBreak/>
        <w:t>ребенка - воображение (в первую очередь), мышление, память, представление и т.д.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> «</w:t>
      </w:r>
      <w:proofErr w:type="gramStart"/>
      <w:r w:rsidRPr="00D93C74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>Игры это</w:t>
      </w:r>
      <w:proofErr w:type="gramEnd"/>
      <w:r w:rsidRPr="00D93C74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 xml:space="preserve"> постоянная бодрость ребенка, никаких сумрачных лиц, никаких кислых выражений, постоянная готовность к действию, радужное настроение, именно мажорное, веселое, бодрое настроение...»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jc w:val="right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А.С. Макаренко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Уважаемые родители,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предлагаю вам некоторые подвижные игры для дружной компании!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right="-4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Дотронься до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right="-4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Цель: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Развивать сообразительность, ловкость, смекалку.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right="-4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Описание: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По команде ведущего «дотронься до» играющие должны быстро сориентироваться дотронуться до того, что или кого назовет ведущий. Можно назвать цвет; форму игрушки, сочетание формы и цвета.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 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Платочек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Цель: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Развивать ловкость и быстроту, упражнять в беге.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right="-4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Описание: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Игроки становятся в круг, водящий с платком в руке за кругом бежит и кладет кому-то из играющих платок в ноги, а сам продолжает бег по кругу. Тот, кому бросили платок, догоняет, пока водящий не встал на его место. Если догоняющий не догнал, то сам становится водящим.</w:t>
      </w:r>
    </w:p>
    <w:p w:rsidR="00D93C74" w:rsidRPr="00D93C74" w:rsidRDefault="00D93C74" w:rsidP="00D93C74">
      <w:pPr>
        <w:shd w:val="clear" w:color="auto" w:fill="FFFFFF"/>
        <w:spacing w:after="0" w:line="276" w:lineRule="auto"/>
        <w:ind w:right="-4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Совушка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Цель: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Развивать ловкость и сообразительность.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Описание: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Играющие выбирают сову, а остальные дети птицы. На сигнал «день» сова спит в гнезде, а птицы летают. По сигналу «ночь» птицы замирают, а сова вылетает из гнезда и ловит тех, кто шевелится.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Мячик кверху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Цель: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Развивать ловкость и быстроту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Описание: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Дети встают в круг, водящий идет в его середину, и бросает мяч со словами: «Мячик кверху!» Играющие в это время стараются как можно дальше отбежать от центра круга. Водящий ловит мяч и кричит: Стой!» Все должны остановиться, а водящий, не сходя с места, бросает мяч в того, кто стоит ближе всех к нему. Запятнанный становится водящим. Если же водящий промахнулся, то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vertAlign w:val="superscript"/>
          <w:lang w:eastAsia="ru-RU"/>
        </w:rPr>
        <w:t>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остается им вновь и игра продолжается.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Старые лапти.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Цель: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Развивать ловкость.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Описание: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На одной стороне площадки проводят черту - это город, где находятся все играющие. Пространство за городом - игровое поле. Дети встают к черте и прокатывают мячи в сторону поля.</w:t>
      </w: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Чей мяч дальше укатился, тому и водить. Мячи остаются на игровом поле, только водящий берет один мяч. Он ждет, когда за мячами будут выходить играющие, и всех, кто переходит черту города, старается осалить мячом. Когда водящий промахнется,</w:t>
      </w: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он догоняет мяч, а играющие стараются взять свои мячи и убежать за черту. Если играющих не осалили, то они еще раз прокатывают мячи, а водящий в этом случае остается прежним. Если же кого-то осалили, то осаленный становится водящим.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Пустое место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Цель: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Развивать быстроту, упражнять в беге.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Описание: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Играющие встают в круг, выбирают водящего. Начиная игру, он пробегает мимо игроков, одного из них пятнает и продолжает бежать дальше по кругу. Запятнанный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Лошадки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Цель: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Развитие быстроты и ловкости.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Описание: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Все играющие делятся на тройки, в каждой – кучер и две лошадки. Водящий по ходу игры подает различные команды, лошадки их выполняют (идут шагом, бегу галопом, поворачивают направо, налево и т.д.). На слова ведущего: «Лошадки, в разные стороны!», лошадки разбегаются по площадке. На слова: «Найдите своего кучера!» - они как можно быстрее находят своего кучера.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Кошка и мышка.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Цель: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Развивать быстроту</w:t>
      </w: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и ловкость.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Описание: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Играющие перед началом игры выбирают кошку и мышку, берут друг друга за руки и встают в круг. Кошка стоит за кругом, мышка - в круге. Кошка старается войти в круг и поймать мышку, но играющие закрывают входы перед ней. Она старается подлезть под ворота, играющие приседают и не пропускают ее в круг.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Когда, наконец, кошка проберется в круг, дети сразу же открывают ворота и мышка выбегает из круга. А кошку они стараются из круга не выпускать. Если же кошка поймает мышку, то они встают в круг, а играющие выбирают новых кошку и мышку.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Круг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Цель: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Развивать быстроту и ловкость.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Описание: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Все играющие, кроме водящего, встают в круг и перебрасывают друг другу мяч, называя по имени того, кто должен его ловить. Водящий стоит в середине круга и старается ударить рукой по летящему над ним мячу. Как только задержанный таким образом мяч упадет на землю, играющие разбегаются, а водящий быстро поднимает мяч и, крикнув «Стой!», старается запятнать кого-нибудь из игроков. Запятнанный становится водящим. Если же водящий промахнется, то снова идет в круг водить.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proofErr w:type="spellStart"/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Шлепанки</w:t>
      </w:r>
      <w:proofErr w:type="spellEnd"/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Цель: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Развивать ловкость и быстроту реакции.</w:t>
      </w:r>
    </w:p>
    <w:p w:rsidR="00D93C74" w:rsidRPr="00D93C74" w:rsidRDefault="00D93C74" w:rsidP="00D93C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Описание: </w:t>
      </w:r>
      <w:r w:rsidRPr="00D93C7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Дети встают в круг лицом к центру на расстоянии шага друг от друга. Выбирают водящего, считают до 5: пятый - водящий. Он выходит в центр круга, называет по имени одного из играющих и бросает мяч о землю так, чтобы он отскочил в нужном направлении: Тот, чье имя назвал водящий, ловит мяч и отбивает его (шлепает ладонью), стоя на одном месте. Число отбиваний мяча по договоренности, но не более 5; чтобы детям не приходилось долго стоять в ожидании. После отбиваний мяча игрок перебрасывает его водящему. Игра продолжается до тех пор, пока кто-то не уронит мяч. Тот, кто уронил мяч, встает на место водящего. Играть можно в 2-3 мяча, тогда выбирают 2-3 водящих.</w:t>
      </w:r>
    </w:p>
    <w:p w:rsid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D93C74" w:rsidRPr="00D93C74" w:rsidRDefault="00D93C74" w:rsidP="00D93C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3C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Будьте здоровы и сильны духом!</w:t>
      </w:r>
    </w:p>
    <w:p w:rsidR="001E7EA2" w:rsidRPr="00D93C74" w:rsidRDefault="001E7EA2" w:rsidP="00D93C74">
      <w:pPr>
        <w:spacing w:line="276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bookmarkStart w:id="0" w:name="_GoBack"/>
      <w:bookmarkEnd w:id="0"/>
    </w:p>
    <w:sectPr w:rsidR="001E7EA2" w:rsidRPr="00D9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F03A3"/>
    <w:multiLevelType w:val="multilevel"/>
    <w:tmpl w:val="6E7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3E"/>
    <w:rsid w:val="001E7E90"/>
    <w:rsid w:val="001E7EA2"/>
    <w:rsid w:val="003F563E"/>
    <w:rsid w:val="004F2628"/>
    <w:rsid w:val="00D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0D64-45B0-422F-9E67-FD69D704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Фидан</dc:creator>
  <cp:keywords/>
  <dc:description/>
  <cp:lastModifiedBy>Фидан</cp:lastModifiedBy>
  <cp:revision>2</cp:revision>
  <dcterms:created xsi:type="dcterms:W3CDTF">2020-11-22T17:25:00Z</dcterms:created>
  <dcterms:modified xsi:type="dcterms:W3CDTF">2020-11-22T17:26:00Z</dcterms:modified>
</cp:coreProperties>
</file>